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5" w:type="dxa"/>
        <w:tblInd w:w="-93" w:type="dxa"/>
        <w:tblLook w:val="01E0" w:firstRow="1" w:lastRow="1" w:firstColumn="1" w:lastColumn="1" w:noHBand="0" w:noVBand="0"/>
      </w:tblPr>
      <w:tblGrid>
        <w:gridCol w:w="4271"/>
        <w:gridCol w:w="5994"/>
      </w:tblGrid>
      <w:tr w:rsidR="00075AAF" w:rsidRPr="00075AAF" w:rsidTr="00387D6A">
        <w:trPr>
          <w:trHeight w:val="1394"/>
        </w:trPr>
        <w:tc>
          <w:tcPr>
            <w:tcW w:w="4271" w:type="dxa"/>
          </w:tcPr>
          <w:p w:rsidR="00075AAF" w:rsidRPr="00ED24D6" w:rsidRDefault="00075AAF" w:rsidP="00272D04">
            <w:pPr>
              <w:spacing w:after="0"/>
              <w:jc w:val="center"/>
              <w:rPr>
                <w:rFonts w:ascii="Times New Roman" w:hAnsi="Times New Roman" w:cs="Times New Roman"/>
                <w:sz w:val="26"/>
                <w:szCs w:val="24"/>
              </w:rPr>
            </w:pPr>
            <w:r w:rsidRPr="00ED24D6">
              <w:rPr>
                <w:rFonts w:ascii="Times New Roman" w:hAnsi="Times New Roman" w:cs="Times New Roman"/>
                <w:b/>
                <w:sz w:val="26"/>
                <w:szCs w:val="24"/>
              </w:rPr>
              <w:t xml:space="preserve">   </w:t>
            </w:r>
            <w:r w:rsidRPr="00ED24D6">
              <w:rPr>
                <w:rFonts w:ascii="Times New Roman" w:hAnsi="Times New Roman" w:cs="Times New Roman"/>
                <w:sz w:val="26"/>
                <w:szCs w:val="24"/>
              </w:rPr>
              <w:t>PHÒNG GD&amp;ĐT KHOÁI CHÂU</w:t>
            </w:r>
          </w:p>
          <w:p w:rsidR="00075AAF" w:rsidRPr="00ED24D6" w:rsidRDefault="00075AAF" w:rsidP="00272D04">
            <w:pPr>
              <w:spacing w:after="0"/>
              <w:jc w:val="center"/>
              <w:rPr>
                <w:rFonts w:ascii="Times New Roman" w:hAnsi="Times New Roman" w:cs="Times New Roman"/>
                <w:sz w:val="26"/>
                <w:szCs w:val="24"/>
              </w:rPr>
            </w:pPr>
            <w:r w:rsidRPr="00ED24D6">
              <w:rPr>
                <w:rFonts w:ascii="Times New Roman" w:hAnsi="Times New Roman" w:cs="Times New Roman"/>
                <w:b/>
                <w:sz w:val="26"/>
                <w:szCs w:val="24"/>
              </w:rPr>
              <w:t>TRƯỜNG THCS BÌNH KIỀU</w:t>
            </w:r>
            <w:r w:rsidRPr="00ED24D6">
              <w:rPr>
                <w:rFonts w:ascii="Times New Roman" w:hAnsi="Times New Roman" w:cs="Times New Roman"/>
                <w:sz w:val="26"/>
                <w:szCs w:val="24"/>
              </w:rPr>
              <w:t xml:space="preserve">        </w:t>
            </w:r>
          </w:p>
          <w:p w:rsidR="00075AAF" w:rsidRPr="00ED24D6" w:rsidRDefault="00075AAF" w:rsidP="00272D04">
            <w:pPr>
              <w:spacing w:after="0"/>
              <w:jc w:val="center"/>
              <w:rPr>
                <w:rFonts w:ascii="Times New Roman" w:hAnsi="Times New Roman" w:cs="Times New Roman"/>
                <w:sz w:val="26"/>
                <w:szCs w:val="24"/>
              </w:rPr>
            </w:pPr>
            <w:r>
              <w:rPr>
                <w:rFonts w:ascii="Times New Roman" w:hAnsi="Times New Roman" w:cs="Times New Roman"/>
                <w:b/>
                <w:noProof/>
                <w:sz w:val="26"/>
                <w:szCs w:val="24"/>
              </w:rPr>
              <mc:AlternateContent>
                <mc:Choice Requires="wps">
                  <w:drawing>
                    <wp:anchor distT="0" distB="0" distL="114300" distR="114300" simplePos="0" relativeHeight="251658240" behindDoc="0" locked="0" layoutInCell="1" allowOverlap="1" wp14:anchorId="010FAA69" wp14:editId="51092A47">
                      <wp:simplePos x="0" y="0"/>
                      <wp:positionH relativeFrom="column">
                        <wp:posOffset>854710</wp:posOffset>
                      </wp:positionH>
                      <wp:positionV relativeFrom="paragraph">
                        <wp:posOffset>46355</wp:posOffset>
                      </wp:positionV>
                      <wp:extent cx="915670" cy="0"/>
                      <wp:effectExtent l="10160" t="12700" r="762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3.65pt" to="139.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yrGw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"/>
                  </w:pict>
                </mc:Fallback>
              </mc:AlternateContent>
            </w:r>
          </w:p>
        </w:tc>
        <w:tc>
          <w:tcPr>
            <w:tcW w:w="5994" w:type="dxa"/>
          </w:tcPr>
          <w:p w:rsidR="00075AAF" w:rsidRPr="00ED24D6" w:rsidRDefault="00075AAF" w:rsidP="00272D04">
            <w:pPr>
              <w:spacing w:after="0"/>
              <w:jc w:val="center"/>
              <w:rPr>
                <w:rFonts w:ascii="Times New Roman" w:hAnsi="Times New Roman" w:cs="Times New Roman"/>
                <w:b/>
                <w:sz w:val="26"/>
                <w:szCs w:val="24"/>
              </w:rPr>
            </w:pPr>
            <w:r w:rsidRPr="00ED24D6">
              <w:rPr>
                <w:rFonts w:ascii="Times New Roman" w:hAnsi="Times New Roman" w:cs="Times New Roman"/>
                <w:b/>
                <w:sz w:val="26"/>
                <w:szCs w:val="24"/>
              </w:rPr>
              <w:t xml:space="preserve">CỘNG HÒA XÃ HỘI CHỦ NGHĨA VIỆT </w:t>
            </w:r>
            <w:smartTag w:uri="urn:schemas-microsoft-com:office:smarttags" w:element="country-region">
              <w:smartTag w:uri="urn:schemas-microsoft-com:office:smarttags" w:element="place">
                <w:r w:rsidRPr="00ED24D6">
                  <w:rPr>
                    <w:rFonts w:ascii="Times New Roman" w:hAnsi="Times New Roman" w:cs="Times New Roman"/>
                    <w:b/>
                    <w:sz w:val="26"/>
                    <w:szCs w:val="24"/>
                  </w:rPr>
                  <w:t>NAM</w:t>
                </w:r>
              </w:smartTag>
            </w:smartTag>
          </w:p>
          <w:p w:rsidR="00075AAF" w:rsidRPr="00ED24D6" w:rsidRDefault="00075AAF" w:rsidP="00272D04">
            <w:pPr>
              <w:spacing w:after="0"/>
              <w:jc w:val="center"/>
              <w:rPr>
                <w:rFonts w:ascii="Times New Roman" w:hAnsi="Times New Roman" w:cs="Times New Roman"/>
                <w:b/>
                <w:szCs w:val="26"/>
              </w:rPr>
            </w:pPr>
            <w:r w:rsidRPr="00ED24D6">
              <w:rPr>
                <w:rFonts w:ascii="Times New Roman" w:hAnsi="Times New Roman" w:cs="Times New Roman"/>
                <w:b/>
                <w:szCs w:val="26"/>
              </w:rPr>
              <w:t>Độc lập – Tự do – Hạnh phúc</w:t>
            </w:r>
          </w:p>
          <w:p w:rsidR="00272D04" w:rsidRDefault="00272D04" w:rsidP="00272D04">
            <w:pPr>
              <w:spacing w:after="0"/>
              <w:jc w:val="center"/>
              <w:rPr>
                <w:rFonts w:ascii="Times New Roman" w:hAnsi="Times New Roman" w:cs="Times New Roman"/>
                <w:i/>
                <w:sz w:val="26"/>
                <w:szCs w:val="26"/>
              </w:rPr>
            </w:pPr>
            <w:r>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67A7BF1B" wp14:editId="295B67E5">
                      <wp:simplePos x="0" y="0"/>
                      <wp:positionH relativeFrom="column">
                        <wp:posOffset>819150</wp:posOffset>
                      </wp:positionH>
                      <wp:positionV relativeFrom="paragraph">
                        <wp:posOffset>76200</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pt" to="2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"/>
                  </w:pict>
                </mc:Fallback>
              </mc:AlternateContent>
            </w:r>
          </w:p>
          <w:p w:rsidR="00075AAF" w:rsidRPr="00075AAF" w:rsidRDefault="00075AAF" w:rsidP="00272D04">
            <w:pPr>
              <w:spacing w:after="0"/>
              <w:jc w:val="center"/>
              <w:rPr>
                <w:rFonts w:ascii="Times New Roman" w:hAnsi="Times New Roman" w:cs="Times New Roman"/>
                <w:i/>
                <w:sz w:val="26"/>
                <w:szCs w:val="26"/>
              </w:rPr>
            </w:pPr>
            <w:r w:rsidRPr="00075AAF">
              <w:rPr>
                <w:rFonts w:ascii="Times New Roman" w:hAnsi="Times New Roman" w:cs="Times New Roman"/>
                <w:i/>
                <w:sz w:val="26"/>
                <w:szCs w:val="26"/>
              </w:rPr>
              <w:t>Bình Kiề</w:t>
            </w:r>
            <w:r w:rsidR="00272D04">
              <w:rPr>
                <w:rFonts w:ascii="Times New Roman" w:hAnsi="Times New Roman" w:cs="Times New Roman"/>
                <w:i/>
                <w:sz w:val="26"/>
                <w:szCs w:val="26"/>
              </w:rPr>
              <w:t>u, ngày 08</w:t>
            </w:r>
            <w:r w:rsidRPr="00075AAF">
              <w:rPr>
                <w:rFonts w:ascii="Times New Roman" w:hAnsi="Times New Roman" w:cs="Times New Roman"/>
                <w:i/>
                <w:sz w:val="26"/>
                <w:szCs w:val="26"/>
              </w:rPr>
              <w:t xml:space="preserve"> tháng 02 năm 2020</w:t>
            </w:r>
            <w:r>
              <w:rPr>
                <w:rFonts w:ascii="Times New Roman" w:hAnsi="Times New Roman" w:cs="Times New Roman"/>
                <w:sz w:val="26"/>
                <w:szCs w:val="26"/>
              </w:rPr>
              <w:tab/>
            </w:r>
          </w:p>
        </w:tc>
      </w:tr>
    </w:tbl>
    <w:p w:rsidR="00075AAF" w:rsidRPr="00075AAF" w:rsidRDefault="00075AAF" w:rsidP="00075AAF">
      <w:pPr>
        <w:spacing w:after="0" w:line="240" w:lineRule="auto"/>
        <w:jc w:val="center"/>
        <w:rPr>
          <w:rFonts w:ascii="Times New Roman" w:hAnsi="Times New Roman" w:cs="Times New Roman"/>
          <w:b/>
          <w:sz w:val="28"/>
          <w:szCs w:val="28"/>
        </w:rPr>
      </w:pPr>
      <w:r w:rsidRPr="00075AAF">
        <w:rPr>
          <w:rFonts w:ascii="Times New Roman" w:hAnsi="Times New Roman" w:cs="Times New Roman"/>
          <w:b/>
          <w:sz w:val="28"/>
          <w:szCs w:val="28"/>
        </w:rPr>
        <w:t xml:space="preserve">THÔNG BÁO VỀ VIỆC </w:t>
      </w:r>
      <w:r>
        <w:rPr>
          <w:rFonts w:ascii="Times New Roman" w:hAnsi="Times New Roman" w:cs="Times New Roman"/>
          <w:b/>
          <w:sz w:val="28"/>
          <w:szCs w:val="28"/>
        </w:rPr>
        <w:t xml:space="preserve">CHO </w:t>
      </w:r>
      <w:r w:rsidRPr="00075AAF">
        <w:rPr>
          <w:rFonts w:ascii="Times New Roman" w:hAnsi="Times New Roman" w:cs="Times New Roman"/>
          <w:b/>
          <w:sz w:val="28"/>
          <w:szCs w:val="28"/>
        </w:rPr>
        <w:t>HỌC SINH NGHỈ HỌC</w:t>
      </w:r>
    </w:p>
    <w:p w:rsidR="00075AAF" w:rsidRDefault="00075AAF" w:rsidP="00AC5671">
      <w:pPr>
        <w:spacing w:after="0" w:line="240" w:lineRule="auto"/>
        <w:jc w:val="both"/>
        <w:rPr>
          <w:rFonts w:ascii="Times New Roman" w:hAnsi="Times New Roman" w:cs="Times New Roman"/>
          <w:sz w:val="28"/>
          <w:szCs w:val="28"/>
        </w:rPr>
      </w:pPr>
    </w:p>
    <w:p w:rsidR="00075AAF" w:rsidRDefault="00387D6A" w:rsidP="00075AAF">
      <w:pPr>
        <w:spacing w:after="0"/>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Do tình hình dịch viêm đường hô hấp do chủng mới của vi rút Corona (nCoVi</w:t>
      </w:r>
      <w:r w:rsidR="00075AAF" w:rsidRPr="00075AAF">
        <w:rPr>
          <w:rFonts w:ascii="Times New Roman" w:eastAsia="Times New Roman" w:hAnsi="Times New Roman" w:cs="Times New Roman"/>
          <w:sz w:val="28"/>
          <w:szCs w:val="28"/>
          <w:lang w:val="fr-FR"/>
        </w:rPr>
        <w:t xml:space="preserve">) diễn biến phức tạp, </w:t>
      </w:r>
      <w:r w:rsidR="00272D04" w:rsidRPr="00272D04">
        <w:rPr>
          <w:rFonts w:ascii="Times New Roman" w:eastAsia="Times New Roman" w:hAnsi="Times New Roman" w:cs="Times New Roman"/>
          <w:sz w:val="28"/>
          <w:szCs w:val="28"/>
          <w:lang w:val="fr-FR"/>
        </w:rPr>
        <w:t>UBND tinh</w:t>
      </w:r>
      <w:r>
        <w:rPr>
          <w:rFonts w:ascii="Times New Roman" w:eastAsia="Times New Roman" w:hAnsi="Times New Roman" w:cs="Times New Roman"/>
          <w:sz w:val="28"/>
          <w:szCs w:val="28"/>
          <w:lang w:val="fr-FR"/>
        </w:rPr>
        <w:t xml:space="preserve"> Hưng Yên ra quyết định tiếp tục cho học sinh nghỉ học đến hết chủ nhật</w:t>
      </w:r>
      <w:proofErr w:type="gramStart"/>
      <w:r>
        <w:rPr>
          <w:rFonts w:ascii="Times New Roman" w:eastAsia="Times New Roman" w:hAnsi="Times New Roman" w:cs="Times New Roman"/>
          <w:sz w:val="28"/>
          <w:szCs w:val="28"/>
          <w:lang w:val="fr-FR"/>
        </w:rPr>
        <w:t>,ngày</w:t>
      </w:r>
      <w:proofErr w:type="gramEnd"/>
      <w:r w:rsidR="00272D04" w:rsidRPr="00272D04">
        <w:rPr>
          <w:rFonts w:ascii="Times New Roman" w:eastAsia="Times New Roman" w:hAnsi="Times New Roman" w:cs="Times New Roman"/>
          <w:sz w:val="28"/>
          <w:szCs w:val="28"/>
          <w:lang w:val="fr-FR"/>
        </w:rPr>
        <w:t xml:space="preserve"> 16/02/2020</w:t>
      </w:r>
      <w:r w:rsidR="00272D04">
        <w:rPr>
          <w:rFonts w:ascii="Times New Roman" w:eastAsia="Times New Roman" w:hAnsi="Times New Roman" w:cs="Times New Roman"/>
          <w:sz w:val="28"/>
          <w:szCs w:val="28"/>
          <w:lang w:val="fr-FR"/>
        </w:rPr>
        <w:t xml:space="preserve">. </w:t>
      </w:r>
      <w:r w:rsidR="00075AAF" w:rsidRPr="00075AAF">
        <w:rPr>
          <w:rFonts w:ascii="Times New Roman" w:eastAsia="Times New Roman" w:hAnsi="Times New Roman" w:cs="Times New Roman"/>
          <w:sz w:val="28"/>
          <w:szCs w:val="28"/>
          <w:lang w:val="fr-FR"/>
        </w:rPr>
        <w:t>Vậy trườ</w:t>
      </w:r>
      <w:r>
        <w:rPr>
          <w:rFonts w:ascii="Times New Roman" w:eastAsia="Times New Roman" w:hAnsi="Times New Roman" w:cs="Times New Roman"/>
          <w:sz w:val="28"/>
          <w:szCs w:val="28"/>
          <w:lang w:val="fr-FR"/>
        </w:rPr>
        <w:t>ng THCS Bình Kiều thông báo đến các bậc phụ huynh</w:t>
      </w:r>
      <w:r w:rsidR="00075AAF" w:rsidRPr="00075AAF">
        <w:rPr>
          <w:rFonts w:ascii="Times New Roman" w:eastAsia="Times New Roman" w:hAnsi="Times New Roman" w:cs="Times New Roman"/>
          <w:sz w:val="28"/>
          <w:szCs w:val="28"/>
          <w:lang w:val="fr-FR"/>
        </w:rPr>
        <w:t xml:space="preserve"> của nhà trư</w:t>
      </w:r>
      <w:r>
        <w:rPr>
          <w:rFonts w:ascii="Times New Roman" w:eastAsia="Times New Roman" w:hAnsi="Times New Roman" w:cs="Times New Roman"/>
          <w:sz w:val="28"/>
          <w:szCs w:val="28"/>
          <w:lang w:val="fr-FR"/>
        </w:rPr>
        <w:t>ờng. T</w:t>
      </w:r>
      <w:r w:rsidR="00272D04">
        <w:rPr>
          <w:rFonts w:ascii="Times New Roman" w:eastAsia="Times New Roman" w:hAnsi="Times New Roman" w:cs="Times New Roman"/>
          <w:sz w:val="28"/>
          <w:szCs w:val="28"/>
          <w:lang w:val="fr-FR"/>
        </w:rPr>
        <w:t>rong thời gian các e</w:t>
      </w:r>
      <w:r>
        <w:rPr>
          <w:rFonts w:ascii="Times New Roman" w:eastAsia="Times New Roman" w:hAnsi="Times New Roman" w:cs="Times New Roman"/>
          <w:sz w:val="28"/>
          <w:szCs w:val="28"/>
          <w:lang w:val="fr-FR"/>
        </w:rPr>
        <w:t>m</w:t>
      </w:r>
      <w:r w:rsidR="00272D04">
        <w:rPr>
          <w:rFonts w:ascii="Times New Roman" w:eastAsia="Times New Roman" w:hAnsi="Times New Roman" w:cs="Times New Roman"/>
          <w:sz w:val="28"/>
          <w:szCs w:val="28"/>
          <w:lang w:val="fr-FR"/>
        </w:rPr>
        <w:t xml:space="preserve"> </w:t>
      </w:r>
      <w:r w:rsidR="00075AAF" w:rsidRPr="00075AAF">
        <w:rPr>
          <w:rFonts w:ascii="Times New Roman" w:eastAsia="Times New Roman" w:hAnsi="Times New Roman" w:cs="Times New Roman"/>
          <w:sz w:val="28"/>
          <w:szCs w:val="28"/>
          <w:lang w:val="fr-FR"/>
        </w:rPr>
        <w:t xml:space="preserve"> nghỉ học</w:t>
      </w:r>
      <w:r>
        <w:rPr>
          <w:rFonts w:ascii="Times New Roman" w:eastAsia="Times New Roman" w:hAnsi="Times New Roman" w:cs="Times New Roman"/>
          <w:sz w:val="28"/>
          <w:szCs w:val="28"/>
          <w:lang w:val="fr-FR"/>
        </w:rPr>
        <w:t>, đ</w:t>
      </w:r>
      <w:r w:rsidR="00272D04">
        <w:rPr>
          <w:rFonts w:ascii="Times New Roman" w:eastAsia="Times New Roman" w:hAnsi="Times New Roman" w:cs="Times New Roman"/>
          <w:sz w:val="28"/>
          <w:szCs w:val="28"/>
          <w:lang w:val="fr-FR"/>
        </w:rPr>
        <w:t xml:space="preserve">ề nghị các bậc phụ huynh quản lý, nhắc nhở các em ở nhà ôn bài và làm bài tập. Không tụ tập chỗ đông người và không cho các em ra ngoài chơi. Thực hiện tốt các biện pháp phòng tránh dịch bệnh, ăn uống vệ sinh </w:t>
      </w:r>
      <w:r>
        <w:rPr>
          <w:rFonts w:ascii="Times New Roman" w:eastAsia="Times New Roman" w:hAnsi="Times New Roman" w:cs="Times New Roman"/>
          <w:sz w:val="28"/>
          <w:szCs w:val="28"/>
          <w:lang w:val="fr-FR"/>
        </w:rPr>
        <w:t>và đủ chất</w:t>
      </w:r>
      <w:r w:rsidR="00272D04">
        <w:rPr>
          <w:rFonts w:ascii="Times New Roman" w:eastAsia="Times New Roman" w:hAnsi="Times New Roman" w:cs="Times New Roman"/>
          <w:sz w:val="28"/>
          <w:szCs w:val="28"/>
          <w:lang w:val="fr-FR"/>
        </w:rPr>
        <w:t xml:space="preserve"> để tăng cường sức đề kháng.</w:t>
      </w:r>
      <w:r w:rsidR="00075AAF" w:rsidRPr="00075AAF">
        <w:rPr>
          <w:rFonts w:ascii="Times New Roman" w:eastAsia="Times New Roman" w:hAnsi="Times New Roman" w:cs="Times New Roman"/>
          <w:sz w:val="28"/>
          <w:szCs w:val="28"/>
          <w:lang w:val="fr-FR"/>
        </w:rPr>
        <w:t xml:space="preserve"> </w:t>
      </w:r>
      <w:proofErr w:type="gramStart"/>
      <w:r w:rsidR="00075AAF" w:rsidRPr="00075AAF">
        <w:rPr>
          <w:rFonts w:ascii="Times New Roman" w:eastAsia="Times New Roman" w:hAnsi="Times New Roman" w:cs="Times New Roman"/>
          <w:sz w:val="28"/>
          <w:szCs w:val="28"/>
          <w:lang w:val="fr-FR"/>
        </w:rPr>
        <w:t>đảm</w:t>
      </w:r>
      <w:proofErr w:type="gramEnd"/>
      <w:r w:rsidR="00075AAF" w:rsidRPr="00075AAF">
        <w:rPr>
          <w:rFonts w:ascii="Times New Roman" w:eastAsia="Times New Roman" w:hAnsi="Times New Roman" w:cs="Times New Roman"/>
          <w:sz w:val="28"/>
          <w:szCs w:val="28"/>
          <w:lang w:val="fr-FR"/>
        </w:rPr>
        <w:t xml:space="preserve"> bảo sức khoẻ c</w:t>
      </w:r>
      <w:r w:rsidR="00272D04">
        <w:rPr>
          <w:rFonts w:ascii="Times New Roman" w:eastAsia="Times New Roman" w:hAnsi="Times New Roman" w:cs="Times New Roman"/>
          <w:sz w:val="28"/>
          <w:szCs w:val="28"/>
          <w:lang w:val="fr-FR"/>
        </w:rPr>
        <w:t xml:space="preserve">ủa bản thân, gia đình và xã hội. Nếu có hiện tượng </w:t>
      </w:r>
      <w:r>
        <w:rPr>
          <w:rFonts w:ascii="Times New Roman" w:eastAsia="Times New Roman" w:hAnsi="Times New Roman" w:cs="Times New Roman"/>
          <w:sz w:val="28"/>
          <w:szCs w:val="28"/>
          <w:lang w:val="fr-FR"/>
        </w:rPr>
        <w:t>sốt cao và</w:t>
      </w:r>
      <w:r w:rsidR="00272D04">
        <w:rPr>
          <w:rFonts w:ascii="Times New Roman" w:eastAsia="Times New Roman" w:hAnsi="Times New Roman" w:cs="Times New Roman"/>
          <w:sz w:val="28"/>
          <w:szCs w:val="28"/>
          <w:lang w:val="fr-FR"/>
        </w:rPr>
        <w:t xml:space="preserve"> ho kéo dài đề nghị</w:t>
      </w:r>
      <w:r>
        <w:rPr>
          <w:rFonts w:ascii="Times New Roman" w:eastAsia="Times New Roman" w:hAnsi="Times New Roman" w:cs="Times New Roman"/>
          <w:sz w:val="28"/>
          <w:szCs w:val="28"/>
          <w:lang w:val="fr-FR"/>
        </w:rPr>
        <w:t xml:space="preserve"> các bậc phụ huynh</w:t>
      </w:r>
      <w:r w:rsidR="00075AAF" w:rsidRPr="00075AAF">
        <w:rPr>
          <w:rFonts w:ascii="Times New Roman" w:eastAsia="Times New Roman" w:hAnsi="Times New Roman" w:cs="Times New Roman"/>
          <w:sz w:val="28"/>
          <w:szCs w:val="28"/>
          <w:lang w:val="fr-FR"/>
        </w:rPr>
        <w:t xml:space="preserve"> thông báo ngay đến GVCN lớp</w:t>
      </w:r>
      <w:r w:rsidR="00272D04">
        <w:rPr>
          <w:rFonts w:ascii="Times New Roman" w:eastAsia="Times New Roman" w:hAnsi="Times New Roman" w:cs="Times New Roman"/>
          <w:sz w:val="28"/>
          <w:szCs w:val="28"/>
          <w:lang w:val="fr-FR"/>
        </w:rPr>
        <w:t xml:space="preserve"> để nhà trường phối hợp với các cơ quan chức năng kịp thời xử lý.</w:t>
      </w:r>
      <w:r w:rsidR="00075AAF" w:rsidRPr="00075AAF">
        <w:rPr>
          <w:rFonts w:ascii="Times New Roman" w:eastAsia="Times New Roman" w:hAnsi="Times New Roman" w:cs="Times New Roman"/>
          <w:sz w:val="28"/>
          <w:szCs w:val="28"/>
          <w:lang w:val="fr-FR"/>
        </w:rPr>
        <w:t xml:space="preserve">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Để thực hiện phòng tránh thật tốt cần lưu ý: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1. Sử dụng khẩu trang khi đi ra đường, chỗ tập trung đông người phải sử dụng khẩu trang đúng cách che kín miệng và mũi, khi vào bệnh viên thăm người ốm phải dùng khẩu trang theo tiêu chuẩn y tế.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2. Tránh tiếp xúc với người bị sốt, ho thường xuyên rửa tay bằng xà phòng tránh chạm tay vào mắt mũi miệng.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3. Khi ho, hắt hơi hãy che kín miệng và mũi bằng khăn giấy hoặc tay áo sau sử dụng khăn giấy bỏ vào thùng rác và rửa tay với xà phòng.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4. Không khạc nhổ bừa bãi nơi công cộng, tránh tiếp xúc gần với các loại động vật nuôi hoặc hoang dã.</w:t>
      </w:r>
    </w:p>
    <w:p w:rsidR="00387D6A" w:rsidRPr="00075AAF" w:rsidRDefault="00075AAF" w:rsidP="00387D6A">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5. </w:t>
      </w:r>
      <w:r w:rsidR="00387D6A" w:rsidRPr="00075AAF">
        <w:rPr>
          <w:rFonts w:ascii="Times New Roman" w:eastAsia="Times New Roman" w:hAnsi="Times New Roman" w:cs="Times New Roman"/>
          <w:sz w:val="28"/>
          <w:szCs w:val="28"/>
          <w:lang w:val="fr-FR"/>
        </w:rPr>
        <w:t>Tăng cường vệ sinh cá nhân cho trẻ. Thường xuyên rửa tay với xà phòng và đảm bảo ăn đồ ăn được nấu chín kĩ, uống nước đã đun sôi... Trán</w:t>
      </w:r>
      <w:r w:rsidR="00387D6A">
        <w:rPr>
          <w:rFonts w:ascii="Times New Roman" w:eastAsia="Times New Roman" w:hAnsi="Times New Roman" w:cs="Times New Roman"/>
          <w:sz w:val="28"/>
          <w:szCs w:val="28"/>
          <w:lang w:val="fr-FR"/>
        </w:rPr>
        <w:t>h thực phẩm chiên hoặc cay tăng cường</w:t>
      </w:r>
      <w:r w:rsidR="00387D6A" w:rsidRPr="00075AAF">
        <w:rPr>
          <w:rFonts w:ascii="Times New Roman" w:eastAsia="Times New Roman" w:hAnsi="Times New Roman" w:cs="Times New Roman"/>
          <w:sz w:val="28"/>
          <w:szCs w:val="28"/>
          <w:lang w:val="fr-FR"/>
        </w:rPr>
        <w:t xml:space="preserve"> thêm vitamin C cho cơ thể.</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6. Nếu thấy có dấu hiệu ốm như ho, sốt, đau tức ngực thì đến ngay cơ sở y tế gần nhất để được tư vấn. </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7. Những người đi từ vùng có dịch về thì phải khai báo với cơ quan y tế gần nhất để được theo dõi và cách ly.</w:t>
      </w:r>
    </w:p>
    <w:p w:rsidR="00075AAF" w:rsidRDefault="00075AAF" w:rsidP="00075AAF">
      <w:pPr>
        <w:spacing w:after="0"/>
        <w:ind w:firstLine="720"/>
        <w:jc w:val="both"/>
        <w:rPr>
          <w:rFonts w:ascii="Times New Roman" w:eastAsia="Times New Roman" w:hAnsi="Times New Roman" w:cs="Times New Roman"/>
          <w:sz w:val="28"/>
          <w:szCs w:val="28"/>
          <w:lang w:val="fr-FR"/>
        </w:rPr>
      </w:pPr>
      <w:r w:rsidRPr="00075AAF">
        <w:rPr>
          <w:rFonts w:ascii="Times New Roman" w:eastAsia="Times New Roman" w:hAnsi="Times New Roman" w:cs="Times New Roman"/>
          <w:sz w:val="28"/>
          <w:szCs w:val="28"/>
          <w:lang w:val="fr-FR"/>
        </w:rPr>
        <w:t xml:space="preserve">Tuy nhiên các bậc phụ huynh cũng không nên hoang mang trước những thông tin sai lệch về dịch bệnh viêm đường hô hấp cấp do </w:t>
      </w:r>
      <w:r w:rsidR="00387D6A">
        <w:rPr>
          <w:rFonts w:ascii="Times New Roman" w:eastAsia="Times New Roman" w:hAnsi="Times New Roman" w:cs="Times New Roman"/>
          <w:sz w:val="28"/>
          <w:szCs w:val="28"/>
          <w:lang w:val="fr-FR"/>
        </w:rPr>
        <w:t>chủng mới virut Corona gây ra.</w:t>
      </w:r>
    </w:p>
    <w:p w:rsidR="00387D6A" w:rsidRDefault="00387D6A" w:rsidP="00387D6A">
      <w:pPr>
        <w:spacing w:after="0" w:line="240" w:lineRule="auto"/>
        <w:ind w:firstLine="720"/>
        <w:jc w:val="both"/>
        <w:rPr>
          <w:rFonts w:ascii="Times New Roman" w:hAnsi="Times New Roman" w:cs="Times New Roman"/>
          <w:color w:val="444950"/>
          <w:sz w:val="28"/>
          <w:szCs w:val="28"/>
          <w:shd w:val="clear" w:color="auto" w:fill="F1F0F0"/>
        </w:rPr>
      </w:pPr>
      <w:r w:rsidRPr="00075AAF">
        <w:rPr>
          <w:rFonts w:ascii="Times New Roman" w:eastAsia="Times New Roman" w:hAnsi="Times New Roman" w:cs="Times New Roman"/>
          <w:sz w:val="28"/>
          <w:szCs w:val="28"/>
          <w:lang w:val="fr-FR"/>
        </w:rPr>
        <w:t>Để đảm bảo sức khỏe và an</w:t>
      </w:r>
      <w:r>
        <w:rPr>
          <w:rFonts w:ascii="Times New Roman" w:eastAsia="Times New Roman" w:hAnsi="Times New Roman" w:cs="Times New Roman"/>
          <w:sz w:val="28"/>
          <w:szCs w:val="28"/>
          <w:lang w:val="fr-FR"/>
        </w:rPr>
        <w:t xml:space="preserve"> toàn cho các em học sinh</w:t>
      </w:r>
      <w:r w:rsidRPr="00075AAF">
        <w:rPr>
          <w:rFonts w:ascii="Times New Roman" w:eastAsia="Times New Roman" w:hAnsi="Times New Roman" w:cs="Times New Roman"/>
          <w:sz w:val="28"/>
          <w:szCs w:val="28"/>
          <w:lang w:val="fr-FR"/>
        </w:rPr>
        <w:t xml:space="preserve"> trong giai đoạn này, Nhà trường rất mong nhận được sự quan tâm sát sao và phối hợp kịp thời của Quý Phụ huynh</w:t>
      </w:r>
      <w:r w:rsidRPr="004F627B">
        <w:rPr>
          <w:rFonts w:ascii="Times New Roman" w:hAnsi="Times New Roman" w:cs="Times New Roman"/>
          <w:color w:val="444950"/>
          <w:sz w:val="28"/>
          <w:szCs w:val="28"/>
          <w:shd w:val="clear" w:color="auto" w:fill="F1F0F0"/>
        </w:rPr>
        <w:t xml:space="preserve">. </w:t>
      </w:r>
    </w:p>
    <w:p w:rsidR="00387D6A" w:rsidRDefault="00387D6A" w:rsidP="00075AAF">
      <w:pPr>
        <w:spacing w:after="0"/>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Trân trọng !</w:t>
      </w:r>
    </w:p>
    <w:p w:rsidR="00075AAF" w:rsidRPr="00AC5671" w:rsidRDefault="00075AAF" w:rsidP="00075AAF">
      <w:pPr>
        <w:rPr>
          <w:rFonts w:ascii="Times New Roman" w:hAnsi="Times New Roman" w:cs="Times New Roman"/>
          <w:b/>
          <w:sz w:val="28"/>
          <w:szCs w:val="28"/>
        </w:rPr>
      </w:pPr>
      <w:r>
        <w:rPr>
          <w:rFonts w:ascii="Times New Roman" w:hAnsi="Times New Roman" w:cs="Times New Roman"/>
          <w:b/>
          <w:sz w:val="28"/>
          <w:szCs w:val="28"/>
        </w:rPr>
        <w:t xml:space="preserve">                                                                                       </w:t>
      </w:r>
      <w:r w:rsidRPr="00AC5671">
        <w:rPr>
          <w:rFonts w:ascii="Times New Roman" w:hAnsi="Times New Roman" w:cs="Times New Roman"/>
          <w:b/>
          <w:sz w:val="28"/>
          <w:szCs w:val="28"/>
        </w:rPr>
        <w:t>HIỆU TRƯỞNG</w:t>
      </w:r>
    </w:p>
    <w:p w:rsidR="00075AAF" w:rsidRDefault="00075AAF" w:rsidP="00075AAF">
      <w:pPr>
        <w:jc w:val="center"/>
        <w:rPr>
          <w:rFonts w:ascii="Times New Roman" w:hAnsi="Times New Roman" w:cs="Times New Roman"/>
          <w:b/>
          <w:sz w:val="28"/>
          <w:szCs w:val="28"/>
        </w:rPr>
      </w:pPr>
    </w:p>
    <w:p w:rsidR="00387D6A" w:rsidRDefault="00387D6A" w:rsidP="00075AAF">
      <w:pPr>
        <w:jc w:val="center"/>
        <w:rPr>
          <w:rFonts w:ascii="Times New Roman" w:hAnsi="Times New Roman" w:cs="Times New Roman"/>
          <w:b/>
          <w:sz w:val="28"/>
          <w:szCs w:val="28"/>
        </w:rPr>
      </w:pPr>
      <w:bookmarkStart w:id="0" w:name="_GoBack"/>
      <w:bookmarkEnd w:id="0"/>
    </w:p>
    <w:p w:rsidR="00075AAF" w:rsidRPr="00075AAF" w:rsidRDefault="00075AAF" w:rsidP="00075AAF">
      <w:pPr>
        <w:spacing w:after="0"/>
        <w:ind w:firstLine="720"/>
        <w:jc w:val="center"/>
        <w:rPr>
          <w:rFonts w:ascii="Times New Roman" w:eastAsia="Times New Roman" w:hAnsi="Times New Roman" w:cs="Times New Roman"/>
          <w:sz w:val="28"/>
          <w:szCs w:val="28"/>
          <w:lang w:val="fr-FR"/>
        </w:rPr>
      </w:pPr>
      <w:r>
        <w:rPr>
          <w:rFonts w:ascii="Times New Roman" w:hAnsi="Times New Roman" w:cs="Times New Roman"/>
          <w:b/>
          <w:sz w:val="28"/>
          <w:szCs w:val="28"/>
        </w:rPr>
        <w:t xml:space="preserve">                                          Nguyễn Thị Ba Thương</w:t>
      </w:r>
    </w:p>
    <w:sectPr w:rsidR="00075AAF" w:rsidRPr="00075AAF" w:rsidSect="00387D6A">
      <w:pgSz w:w="11907" w:h="16840" w:code="9"/>
      <w:pgMar w:top="567" w:right="567" w:bottom="567"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B"/>
    <w:rsid w:val="00075AAF"/>
    <w:rsid w:val="00272D04"/>
    <w:rsid w:val="00387D6A"/>
    <w:rsid w:val="003D452B"/>
    <w:rsid w:val="003E7F82"/>
    <w:rsid w:val="004F627B"/>
    <w:rsid w:val="005964BA"/>
    <w:rsid w:val="00666665"/>
    <w:rsid w:val="006B0E7D"/>
    <w:rsid w:val="00773F2B"/>
    <w:rsid w:val="00A77CA6"/>
    <w:rsid w:val="00AC5671"/>
    <w:rsid w:val="00D20585"/>
    <w:rsid w:val="00D2428D"/>
    <w:rsid w:val="00D3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7B"/>
    <w:pPr>
      <w:ind w:left="720"/>
      <w:contextualSpacing/>
    </w:pPr>
  </w:style>
  <w:style w:type="table" w:styleId="TableGrid">
    <w:name w:val="Table Grid"/>
    <w:basedOn w:val="TableNormal"/>
    <w:uiPriority w:val="59"/>
    <w:rsid w:val="00AC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075AA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7B"/>
    <w:pPr>
      <w:ind w:left="720"/>
      <w:contextualSpacing/>
    </w:pPr>
  </w:style>
  <w:style w:type="table" w:styleId="TableGrid">
    <w:name w:val="Table Grid"/>
    <w:basedOn w:val="TableNormal"/>
    <w:uiPriority w:val="59"/>
    <w:rsid w:val="00AC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075AA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HUONG</dc:creator>
  <cp:lastModifiedBy>MRS HUONG</cp:lastModifiedBy>
  <cp:revision>4</cp:revision>
  <cp:lastPrinted>2020-02-05T08:56:00Z</cp:lastPrinted>
  <dcterms:created xsi:type="dcterms:W3CDTF">2020-02-07T12:10:00Z</dcterms:created>
  <dcterms:modified xsi:type="dcterms:W3CDTF">2020-02-07T12:29:00Z</dcterms:modified>
</cp:coreProperties>
</file>